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861C30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2</w:t>
      </w:r>
    </w:p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№</w:t>
      </w:r>
      <w:r w:rsidR="0087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163 от 20 февраля 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501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1 отчета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Ч Е Т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</w:t>
      </w:r>
      <w:r w:rsidR="007F5B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стимулирующих выплат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работникам муниципальных учреждений культуры и достижении целевых показателей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F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F4E"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="00782D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501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5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67F6C" w:rsidRPr="00E67F6C" w:rsidRDefault="00782D93" w:rsidP="00E67F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Пудостьское сельское поселение Гатчинского муниципального района Ленинградской области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numPr>
          <w:ilvl w:val="0"/>
          <w:numId w:val="3"/>
        </w:numPr>
        <w:spacing w:after="0" w:line="240" w:lineRule="auto"/>
        <w:ind w:left="9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</w:t>
      </w:r>
    </w:p>
    <w:p w:rsidR="00E67F6C" w:rsidRPr="00E67F6C" w:rsidRDefault="00E67F6C" w:rsidP="00E67F6C">
      <w:pPr>
        <w:spacing w:after="0" w:line="240" w:lineRule="auto"/>
        <w:ind w:left="127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рублях</w:t>
      </w:r>
    </w:p>
    <w:tbl>
      <w:tblPr>
        <w:tblStyle w:val="1"/>
        <w:tblW w:w="0" w:type="auto"/>
        <w:tblInd w:w="468" w:type="dxa"/>
        <w:tblLook w:val="01E0" w:firstRow="1" w:lastRow="1" w:firstColumn="1" w:lastColumn="1" w:noHBand="0" w:noVBand="0"/>
      </w:tblPr>
      <w:tblGrid>
        <w:gridCol w:w="1620"/>
        <w:gridCol w:w="1440"/>
        <w:gridCol w:w="2160"/>
        <w:gridCol w:w="1800"/>
        <w:gridCol w:w="1800"/>
        <w:gridCol w:w="1463"/>
        <w:gridCol w:w="1597"/>
        <w:gridCol w:w="1591"/>
        <w:gridCol w:w="1584"/>
      </w:tblGrid>
      <w:tr w:rsidR="00E67F6C" w:rsidRPr="00E67F6C" w:rsidTr="00E67F6C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Средства субсидии из областного бюджета</w:t>
            </w:r>
            <w:r>
              <w:rPr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Объем средств местного бюджета на повышение заработной платы работникам учреждений культуры (КОСГУ 211, 213)</w:t>
            </w:r>
            <w:r w:rsidRPr="001309DA">
              <w:rPr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Общие</w:t>
            </w:r>
            <w:r w:rsidR="00390902">
              <w:rPr>
                <w:sz w:val="24"/>
                <w:szCs w:val="24"/>
              </w:rPr>
              <w:t xml:space="preserve"> начисленные</w:t>
            </w:r>
            <w:r w:rsidRPr="00E67F6C">
              <w:rPr>
                <w:sz w:val="24"/>
                <w:szCs w:val="24"/>
              </w:rPr>
              <w:t xml:space="preserve">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E67F6C" w:rsidRPr="00E67F6C" w:rsidTr="00E67F6C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 xml:space="preserve">Поступило в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51398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Кассовые расходы бюджета</w:t>
            </w:r>
            <w:r w:rsidR="0051398C" w:rsidRPr="0051398C">
              <w:rPr>
                <w:rStyle w:val="a7"/>
                <w:b/>
                <w:sz w:val="24"/>
                <w:szCs w:val="24"/>
              </w:rPr>
              <w:footnoteReference w:id="2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Остаток неиспользованных средств на счете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Сумма начисленных расходов на выплаты работникам</w:t>
            </w:r>
            <w:r w:rsidR="0051398C" w:rsidRPr="0051398C">
              <w:rPr>
                <w:rStyle w:val="a7"/>
                <w:b/>
                <w:sz w:val="24"/>
                <w:szCs w:val="24"/>
              </w:rPr>
              <w:footnoteReference w:id="3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бюджетных средств</w:t>
            </w:r>
            <w:r w:rsidRPr="001309DA">
              <w:rPr>
                <w:b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приносящей доход деятельности</w:t>
            </w:r>
          </w:p>
        </w:tc>
      </w:tr>
      <w:tr w:rsidR="00E67F6C" w:rsidRPr="00E67F6C" w:rsidTr="00E67F6C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C1A61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2300000</w:t>
            </w:r>
            <w:r w:rsidR="00AC5BA9">
              <w:rPr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5193F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1130940,37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5193F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1169059,63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5193F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1491770,58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C1A61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5193F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862500,00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5193F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7822939,93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5193F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7822939,93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7F6C" w:rsidRPr="00E67F6C">
          <w:pgSz w:w="16838" w:h="11906" w:orient="landscape"/>
          <w:pgMar w:top="1134" w:right="851" w:bottom="851" w:left="680" w:header="709" w:footer="709" w:gutter="0"/>
          <w:cols w:space="720"/>
        </w:sectPr>
      </w:pPr>
    </w:p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E67F6C" w:rsidRPr="00E67F6C" w:rsidRDefault="00E67F6C" w:rsidP="00E67F6C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1417"/>
        <w:gridCol w:w="851"/>
        <w:gridCol w:w="1134"/>
        <w:gridCol w:w="850"/>
        <w:gridCol w:w="1418"/>
        <w:gridCol w:w="850"/>
        <w:gridCol w:w="1135"/>
        <w:gridCol w:w="992"/>
        <w:gridCol w:w="1275"/>
        <w:gridCol w:w="993"/>
        <w:gridCol w:w="1134"/>
      </w:tblGrid>
      <w:tr w:rsidR="00E67F6C" w:rsidRPr="00E67F6C" w:rsidTr="00655FC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>
              <w:t>Наименование учреждения культуры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>
              <w:t>Фонд заработной платы (без начислений на оплаты труда)</w:t>
            </w:r>
            <w:r w:rsidR="00FB447C">
              <w:t xml:space="preserve"> на отчетную дату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Среднесписочная численность</w:t>
            </w:r>
            <w:r w:rsidR="00FB447C">
              <w:t xml:space="preserve"> работников муниципальных учреждений культуры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FB447C">
            <w:pPr>
              <w:jc w:val="center"/>
            </w:pPr>
            <w:r w:rsidRPr="00E67F6C">
              <w:t>Среднемесячная заработная плата</w:t>
            </w:r>
            <w:r w:rsidR="00FB447C">
              <w:t xml:space="preserve"> работников муниципальных учреждений культуры </w:t>
            </w:r>
            <w:r w:rsidRPr="00E67F6C">
              <w:t xml:space="preserve"> </w:t>
            </w:r>
            <w:r w:rsidR="00FB447C">
              <w:t>(руб.)</w:t>
            </w:r>
          </w:p>
        </w:tc>
      </w:tr>
      <w:tr w:rsidR="00E67F6C" w:rsidRPr="00E67F6C" w:rsidTr="0001367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r w:rsidRPr="00E67F6C">
              <w:t>Администра</w:t>
            </w:r>
            <w:r w:rsidR="00346DB4">
              <w:t>-</w:t>
            </w:r>
            <w:r w:rsidRPr="00E67F6C">
              <w:t>тивно-управлен</w:t>
            </w:r>
            <w:r w:rsidR="00346DB4"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gramStart"/>
            <w:r w:rsidRPr="00E67F6C">
              <w:t>Основ</w:t>
            </w:r>
            <w:r w:rsidR="00346DB4"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 w:rsidR="00346DB4"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346DB4" w:rsidP="00E67F6C">
            <w:pPr>
              <w:jc w:val="center"/>
            </w:pPr>
            <w:proofErr w:type="spellStart"/>
            <w:r>
              <w:t>Админист</w:t>
            </w:r>
            <w:r w:rsidR="00E67F6C" w:rsidRPr="00E67F6C">
              <w:t>ра</w:t>
            </w:r>
            <w:r>
              <w:t>-</w:t>
            </w:r>
            <w:r w:rsidR="00E67F6C" w:rsidRPr="00E67F6C">
              <w:t>тивно-управлен</w:t>
            </w:r>
            <w:r>
              <w:t>-</w:t>
            </w:r>
            <w:r w:rsidR="00E67F6C" w:rsidRPr="00E67F6C">
              <w:t>ческий</w:t>
            </w:r>
            <w:proofErr w:type="spellEnd"/>
            <w:r w:rsidR="00E67F6C" w:rsidRPr="00E67F6C">
              <w:t xml:space="preserve">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gramStart"/>
            <w:r w:rsidRPr="00E67F6C">
              <w:t>Основ</w:t>
            </w:r>
            <w:r w:rsidR="00346DB4"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346DB4">
            <w:pPr>
              <w:jc w:val="center"/>
            </w:pPr>
            <w:proofErr w:type="spellStart"/>
            <w:r w:rsidRPr="00E67F6C">
              <w:t>Вспом</w:t>
            </w:r>
            <w:r w:rsidR="00346DB4">
              <w:t>о-</w:t>
            </w:r>
            <w:r w:rsidRPr="00E67F6C">
              <w:t>гатель</w:t>
            </w:r>
            <w:r w:rsidR="00346DB4">
              <w:t>-</w:t>
            </w:r>
            <w:r w:rsidRPr="00E67F6C">
              <w:t>ный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r w:rsidRPr="00E67F6C">
              <w:t>Администра</w:t>
            </w:r>
            <w:r w:rsidR="00346DB4">
              <w:t>-</w:t>
            </w:r>
            <w:r w:rsidRPr="00E67F6C">
              <w:t>тивно-управлен</w:t>
            </w:r>
            <w:r w:rsidR="00346DB4"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gramStart"/>
            <w:r w:rsidRPr="00E67F6C">
              <w:t>Основ</w:t>
            </w:r>
            <w:r w:rsidR="00346DB4"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 w:rsidR="00655FCD"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013671" w:rsidP="00E67F6C">
            <w:pPr>
              <w:rPr>
                <w:b/>
              </w:rPr>
            </w:pPr>
            <w:r>
              <w:rPr>
                <w:b/>
              </w:rPr>
              <w:t>МКУК ПКСК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281101" w:rsidP="00E67F6C">
            <w:r>
              <w:t>5854,1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281101" w:rsidP="00E67F6C">
            <w:r>
              <w:t>2174,5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281101" w:rsidP="00E67F6C">
            <w:r>
              <w:t>2223,9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281101" w:rsidP="00E67F6C">
            <w:r>
              <w:t>1455,7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C1A61" w:rsidP="00E67F6C">
            <w: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C1A61" w:rsidP="00E67F6C"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C1A61" w:rsidP="00E67F6C"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C1A61" w:rsidP="00E67F6C"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281101" w:rsidP="00E67F6C">
            <w:r>
              <w:t>24090,9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281101" w:rsidP="00E67F6C">
            <w:r>
              <w:t>34515,9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281101" w:rsidP="00E67F6C">
            <w:r>
              <w:t>27455,6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281101" w:rsidP="00E67F6C">
            <w:r>
              <w:t>14704,0</w:t>
            </w:r>
          </w:p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281101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01" w:rsidRPr="00E67F6C" w:rsidRDefault="00281101" w:rsidP="00E67F6C">
            <w:pPr>
              <w:rPr>
                <w:b/>
              </w:rPr>
            </w:pPr>
            <w:r w:rsidRPr="00E67F6C"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DF240E">
            <w:r>
              <w:t>5854,1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DF240E">
            <w:r>
              <w:t>2174,5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DF240E">
            <w:r>
              <w:t>2223,9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DF240E">
            <w:r>
              <w:t>1455,7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DF240E">
            <w: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DF240E"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DF240E"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DF240E"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DF240E">
            <w:r>
              <w:t>24090,9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DF240E">
            <w:r>
              <w:t>34515,9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DF240E">
            <w:r>
              <w:t>27455,6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DF240E">
            <w:r>
              <w:t>14704,0</w:t>
            </w:r>
          </w:p>
        </w:tc>
      </w:tr>
      <w:tr w:rsidR="00281101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01" w:rsidRPr="00E67F6C" w:rsidRDefault="00281101" w:rsidP="00E67F6C">
            <w:pPr>
              <w:jc w:val="right"/>
            </w:pPr>
            <w:r w:rsidRPr="00E67F6C">
              <w:t>в т.ч. библиотеки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</w:tr>
      <w:tr w:rsidR="00281101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01" w:rsidRPr="00E67F6C" w:rsidRDefault="00281101" w:rsidP="00E67F6C">
            <w:pPr>
              <w:jc w:val="right"/>
            </w:pPr>
            <w:r w:rsidRPr="00E67F6C">
              <w:t>музеи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</w:tr>
      <w:tr w:rsidR="00281101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01" w:rsidRPr="00E67F6C" w:rsidRDefault="00281101" w:rsidP="00E67F6C">
            <w:pPr>
              <w:jc w:val="right"/>
            </w:pPr>
            <w:r w:rsidRPr="00E67F6C">
              <w:t>концертные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</w:tr>
      <w:tr w:rsidR="00281101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01" w:rsidRPr="00E67F6C" w:rsidRDefault="00281101" w:rsidP="00E67F6C">
            <w:pPr>
              <w:jc w:val="right"/>
            </w:pPr>
            <w:r w:rsidRPr="00E67F6C">
              <w:t>КДУ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DF240E">
            <w:r>
              <w:t>5854,1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DF240E">
            <w:r>
              <w:t>2174,5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DF240E">
            <w:r>
              <w:t>2223,9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DF240E">
            <w:r>
              <w:t>1455,7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DF240E">
            <w: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DF240E"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DF240E"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DF240E"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DF240E">
            <w:r>
              <w:t>24090,9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DF240E">
            <w:r>
              <w:t>34515,9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DF240E">
            <w:r>
              <w:t>27455,6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DF240E">
            <w:r>
              <w:t>14704,0</w:t>
            </w:r>
          </w:p>
        </w:tc>
      </w:tr>
      <w:tr w:rsidR="00281101" w:rsidRPr="00E67F6C" w:rsidTr="000136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01" w:rsidRPr="00E67F6C" w:rsidRDefault="00281101" w:rsidP="00E67F6C">
            <w:pPr>
              <w:jc w:val="right"/>
            </w:pPr>
            <w:r w:rsidRPr="00E67F6C">
              <w:t xml:space="preserve">прочие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01" w:rsidRPr="00E67F6C" w:rsidRDefault="00281101" w:rsidP="00E67F6C"/>
        </w:tc>
      </w:tr>
    </w:tbl>
    <w:p w:rsidR="00F10A15" w:rsidRDefault="00F10A15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стр. 3 отчета</w:t>
      </w:r>
    </w:p>
    <w:p w:rsidR="00557BAA" w:rsidRPr="00F05506" w:rsidRDefault="00557BAA" w:rsidP="00E67F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7F6C" w:rsidRPr="00E67F6C" w:rsidRDefault="00E67F6C" w:rsidP="00E67F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Целевые показатели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9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E67F6C" w:rsidRPr="00E67F6C" w:rsidTr="00E67F6C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№ </w:t>
            </w:r>
            <w:proofErr w:type="gramStart"/>
            <w:r w:rsidRPr="00E67F6C">
              <w:rPr>
                <w:sz w:val="28"/>
                <w:szCs w:val="28"/>
              </w:rPr>
              <w:t>п</w:t>
            </w:r>
            <w:proofErr w:type="gramEnd"/>
            <w:r w:rsidRPr="00E67F6C">
              <w:rPr>
                <w:sz w:val="28"/>
                <w:szCs w:val="28"/>
              </w:rPr>
              <w:t>/п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Ед</w:t>
            </w:r>
            <w:proofErr w:type="gramStart"/>
            <w:r w:rsidRPr="00E67F6C">
              <w:rPr>
                <w:sz w:val="28"/>
                <w:szCs w:val="28"/>
              </w:rPr>
              <w:t>.и</w:t>
            </w:r>
            <w:proofErr w:type="gramEnd"/>
            <w:r w:rsidRPr="00E67F6C">
              <w:rPr>
                <w:sz w:val="28"/>
                <w:szCs w:val="28"/>
              </w:rPr>
              <w:t>зм.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Достигнутое значение на отчетную дату</w:t>
            </w:r>
          </w:p>
        </w:tc>
      </w:tr>
      <w:tr w:rsidR="00E67F6C" w:rsidRPr="00E67F6C" w:rsidTr="00E67F6C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975548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Соотношение средней заработной платы работников муниципальных учреждений культуры к средней заработной плате в </w:t>
            </w:r>
            <w:r w:rsidR="00975548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5193F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C1A61" w:rsidP="00B51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5193F">
              <w:rPr>
                <w:sz w:val="28"/>
                <w:szCs w:val="28"/>
              </w:rPr>
              <w:t>2</w:t>
            </w: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2320AE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Рост заработной платы работников учреждений культуры по сравнению с 201</w:t>
            </w:r>
            <w:r w:rsidR="002320AE">
              <w:rPr>
                <w:sz w:val="28"/>
                <w:szCs w:val="28"/>
              </w:rPr>
              <w:t>6</w:t>
            </w:r>
            <w:r w:rsidRPr="00E67F6C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2320AE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67F6C" w:rsidRPr="00E67F6C">
              <w:rPr>
                <w:sz w:val="28"/>
                <w:szCs w:val="28"/>
              </w:rPr>
              <w:t>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5193F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5193F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4"/>
                <w:szCs w:val="24"/>
              </w:rPr>
            </w:pPr>
            <w:proofErr w:type="spellStart"/>
            <w:r w:rsidRPr="00E67F6C">
              <w:rPr>
                <w:b/>
                <w:sz w:val="24"/>
                <w:szCs w:val="24"/>
              </w:rPr>
              <w:t>Справочно</w:t>
            </w:r>
            <w:proofErr w:type="spellEnd"/>
            <w:r w:rsidRPr="00E67F6C">
              <w:rPr>
                <w:b/>
                <w:sz w:val="24"/>
                <w:szCs w:val="24"/>
              </w:rPr>
              <w:t>:</w:t>
            </w:r>
            <w:r w:rsidRPr="00E67F6C">
              <w:rPr>
                <w:sz w:val="28"/>
                <w:szCs w:val="28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свыше 10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E67F6C" w:rsidRDefault="00013671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7F6C" w:rsidRPr="00E67F6C" w:rsidRDefault="00346DB4" w:rsidP="0034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F6C" w:rsidRPr="00E67F6C" w:rsidRDefault="00F05506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78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</w:t>
      </w:r>
      <w:r w:rsidR="0078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Е.Н. </w:t>
      </w:r>
      <w:proofErr w:type="spellStart"/>
      <w:r w:rsidR="00782D9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Иваева</w:t>
      </w:r>
      <w:proofErr w:type="spellEnd"/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  </w:t>
      </w:r>
      <w:r w:rsidR="00557B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346DB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57B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78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Н.Б. </w:t>
      </w:r>
      <w:proofErr w:type="spellStart"/>
      <w:r w:rsidR="00782D9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Гаврикова</w:t>
      </w:r>
      <w:proofErr w:type="spellEnd"/>
    </w:p>
    <w:p w:rsidR="00E67F6C" w:rsidRPr="00E67F6C" w:rsidRDefault="00E67F6C" w:rsidP="00E67F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(расшифровка подписи)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 w:rsidR="00346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</w:t>
      </w:r>
      <w:r w:rsidR="00557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346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7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E67F6C" w:rsidRPr="00E67F6C" w:rsidRDefault="00E67F6C" w:rsidP="00E67F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F6C" w:rsidRPr="001D4ACC" w:rsidRDefault="00E67F6C" w:rsidP="00F6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</w:t>
      </w:r>
      <w:r w:rsidR="0078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 Борисова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782D93">
        <w:rPr>
          <w:rFonts w:ascii="Times New Roman" w:eastAsia="Times New Roman" w:hAnsi="Times New Roman" w:cs="Times New Roman"/>
          <w:sz w:val="24"/>
          <w:szCs w:val="24"/>
          <w:lang w:eastAsia="ru-RU"/>
        </w:rPr>
        <w:t>8(813-71) 59-195</w:t>
      </w:r>
    </w:p>
    <w:sectPr w:rsidR="00E67F6C" w:rsidRPr="001D4AC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15" w:rsidRDefault="004B3A15" w:rsidP="00E67F6C">
      <w:pPr>
        <w:spacing w:after="0" w:line="240" w:lineRule="auto"/>
      </w:pPr>
      <w:r>
        <w:separator/>
      </w:r>
    </w:p>
  </w:endnote>
  <w:endnote w:type="continuationSeparator" w:id="0">
    <w:p w:rsidR="004B3A15" w:rsidRDefault="004B3A15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15" w:rsidRDefault="004B3A15" w:rsidP="00E67F6C">
      <w:pPr>
        <w:spacing w:after="0" w:line="240" w:lineRule="auto"/>
      </w:pPr>
      <w:r>
        <w:separator/>
      </w:r>
    </w:p>
  </w:footnote>
  <w:footnote w:type="continuationSeparator" w:id="0">
    <w:p w:rsidR="004B3A15" w:rsidRDefault="004B3A15" w:rsidP="00E67F6C">
      <w:pPr>
        <w:spacing w:after="0" w:line="240" w:lineRule="auto"/>
      </w:pPr>
      <w:r>
        <w:continuationSeparator/>
      </w:r>
    </w:p>
  </w:footnote>
  <w:footnote w:id="1">
    <w:p w:rsidR="00E67F6C" w:rsidRPr="0051398C" w:rsidRDefault="00E67F6C" w:rsidP="00E67F6C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объем собственных дополнительных средств местного бюджета, предусмотренных на реализацию Указа Президента РФ от 07.05.12 № 597</w:t>
      </w:r>
      <w:r w:rsidR="004A51E1" w:rsidRPr="0051398C">
        <w:rPr>
          <w:b/>
        </w:rPr>
        <w:t xml:space="preserve"> (условие софинансирования из местного бюджета – 50 процентов)</w:t>
      </w:r>
    </w:p>
  </w:footnote>
  <w:footnote w:id="2">
    <w:p w:rsidR="0051398C" w:rsidRPr="0051398C" w:rsidRDefault="0051398C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</w:t>
      </w:r>
      <w:r w:rsidR="00390902">
        <w:rPr>
          <w:b/>
        </w:rPr>
        <w:t>кассовые расходы бюджета Администрации</w:t>
      </w:r>
      <w:r w:rsidRPr="0051398C">
        <w:rPr>
          <w:b/>
        </w:rPr>
        <w:t xml:space="preserve"> муниципального образ</w:t>
      </w:r>
      <w:r w:rsidR="00390902">
        <w:rPr>
          <w:b/>
        </w:rPr>
        <w:t xml:space="preserve">ования </w:t>
      </w:r>
    </w:p>
  </w:footnote>
  <w:footnote w:id="3">
    <w:p w:rsidR="0051398C" w:rsidRPr="0051398C" w:rsidRDefault="0051398C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средства начисленных расходов </w:t>
      </w:r>
      <w:r w:rsidR="00390902">
        <w:rPr>
          <w:b/>
        </w:rPr>
        <w:t>учреждени</w:t>
      </w:r>
      <w:proofErr w:type="gramStart"/>
      <w:r w:rsidR="00390902">
        <w:rPr>
          <w:b/>
        </w:rPr>
        <w:t>я(</w:t>
      </w:r>
      <w:proofErr w:type="spellStart"/>
      <w:proofErr w:type="gramEnd"/>
      <w:r w:rsidR="00390902">
        <w:rPr>
          <w:b/>
        </w:rPr>
        <w:t>ий</w:t>
      </w:r>
      <w:proofErr w:type="spellEnd"/>
      <w:r w:rsidR="00390902">
        <w:rPr>
          <w:b/>
        </w:rPr>
        <w:t>) культуры</w:t>
      </w:r>
      <w:r w:rsidRPr="0051398C">
        <w:rPr>
          <w:b/>
        </w:rPr>
        <w:t xml:space="preserve"> муниципального образования на выплаты работникам учреждения (</w:t>
      </w:r>
      <w:proofErr w:type="spellStart"/>
      <w:r w:rsidRPr="0051398C">
        <w:rPr>
          <w:b/>
        </w:rPr>
        <w:t>ий</w:t>
      </w:r>
      <w:proofErr w:type="spellEnd"/>
      <w:r w:rsidRPr="0051398C">
        <w:rPr>
          <w:b/>
        </w:rPr>
        <w:t>) культуры</w:t>
      </w:r>
    </w:p>
  </w:footnote>
  <w:footnote w:id="4">
    <w:p w:rsidR="00E67F6C" w:rsidRDefault="00E67F6C" w:rsidP="00E67F6C">
      <w:pPr>
        <w:pStyle w:val="a5"/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13671"/>
    <w:rsid w:val="00037779"/>
    <w:rsid w:val="000565B0"/>
    <w:rsid w:val="00075CD3"/>
    <w:rsid w:val="0008431B"/>
    <w:rsid w:val="000922AC"/>
    <w:rsid w:val="000B0FEF"/>
    <w:rsid w:val="000C0401"/>
    <w:rsid w:val="000C7C7B"/>
    <w:rsid w:val="000F180B"/>
    <w:rsid w:val="000F702A"/>
    <w:rsid w:val="0010167E"/>
    <w:rsid w:val="001309DA"/>
    <w:rsid w:val="001322F4"/>
    <w:rsid w:val="0015307E"/>
    <w:rsid w:val="001D4ACC"/>
    <w:rsid w:val="00213476"/>
    <w:rsid w:val="002145F6"/>
    <w:rsid w:val="002320AE"/>
    <w:rsid w:val="00280389"/>
    <w:rsid w:val="00281101"/>
    <w:rsid w:val="002B1C69"/>
    <w:rsid w:val="002B2380"/>
    <w:rsid w:val="002D405A"/>
    <w:rsid w:val="002F03E0"/>
    <w:rsid w:val="0032178F"/>
    <w:rsid w:val="003342D5"/>
    <w:rsid w:val="00342FB4"/>
    <w:rsid w:val="003445B1"/>
    <w:rsid w:val="00346DB4"/>
    <w:rsid w:val="003511AC"/>
    <w:rsid w:val="0037636E"/>
    <w:rsid w:val="00390902"/>
    <w:rsid w:val="003E3DA9"/>
    <w:rsid w:val="004319AC"/>
    <w:rsid w:val="004360BE"/>
    <w:rsid w:val="00445421"/>
    <w:rsid w:val="00457D40"/>
    <w:rsid w:val="0047438C"/>
    <w:rsid w:val="004A51E1"/>
    <w:rsid w:val="004B3A15"/>
    <w:rsid w:val="004D7F1E"/>
    <w:rsid w:val="004F2095"/>
    <w:rsid w:val="0051398C"/>
    <w:rsid w:val="00557BAA"/>
    <w:rsid w:val="0057514E"/>
    <w:rsid w:val="00581827"/>
    <w:rsid w:val="00581BDE"/>
    <w:rsid w:val="005B4461"/>
    <w:rsid w:val="005C4F9F"/>
    <w:rsid w:val="00626A65"/>
    <w:rsid w:val="00655FCD"/>
    <w:rsid w:val="0066576D"/>
    <w:rsid w:val="006661BA"/>
    <w:rsid w:val="00695D5C"/>
    <w:rsid w:val="006B79CC"/>
    <w:rsid w:val="006C1A61"/>
    <w:rsid w:val="006D4A66"/>
    <w:rsid w:val="006E4DE3"/>
    <w:rsid w:val="00716BD9"/>
    <w:rsid w:val="007260BC"/>
    <w:rsid w:val="0073592A"/>
    <w:rsid w:val="00773B5C"/>
    <w:rsid w:val="00782D93"/>
    <w:rsid w:val="00784331"/>
    <w:rsid w:val="00787E48"/>
    <w:rsid w:val="00794F4E"/>
    <w:rsid w:val="007A5077"/>
    <w:rsid w:val="007E6B60"/>
    <w:rsid w:val="007F4E10"/>
    <w:rsid w:val="007F5BDC"/>
    <w:rsid w:val="007F644D"/>
    <w:rsid w:val="008320BB"/>
    <w:rsid w:val="008445AC"/>
    <w:rsid w:val="00861C30"/>
    <w:rsid w:val="00872D43"/>
    <w:rsid w:val="008A4BFD"/>
    <w:rsid w:val="009353C7"/>
    <w:rsid w:val="009751E8"/>
    <w:rsid w:val="00975548"/>
    <w:rsid w:val="00983F2D"/>
    <w:rsid w:val="009C31D3"/>
    <w:rsid w:val="009C560B"/>
    <w:rsid w:val="00A10971"/>
    <w:rsid w:val="00A174F1"/>
    <w:rsid w:val="00A5194F"/>
    <w:rsid w:val="00A80034"/>
    <w:rsid w:val="00AB5D65"/>
    <w:rsid w:val="00AC5BA9"/>
    <w:rsid w:val="00AE4692"/>
    <w:rsid w:val="00AF6654"/>
    <w:rsid w:val="00B3177C"/>
    <w:rsid w:val="00B37C10"/>
    <w:rsid w:val="00B5193F"/>
    <w:rsid w:val="00B872D5"/>
    <w:rsid w:val="00BC03C7"/>
    <w:rsid w:val="00BC5AE7"/>
    <w:rsid w:val="00BC6618"/>
    <w:rsid w:val="00C27B2F"/>
    <w:rsid w:val="00C32E2B"/>
    <w:rsid w:val="00C4456E"/>
    <w:rsid w:val="00C51948"/>
    <w:rsid w:val="00C564FA"/>
    <w:rsid w:val="00C726A4"/>
    <w:rsid w:val="00C91D69"/>
    <w:rsid w:val="00C9524D"/>
    <w:rsid w:val="00CA0364"/>
    <w:rsid w:val="00CA55D3"/>
    <w:rsid w:val="00CB0375"/>
    <w:rsid w:val="00CC111E"/>
    <w:rsid w:val="00D44239"/>
    <w:rsid w:val="00D4583F"/>
    <w:rsid w:val="00D50139"/>
    <w:rsid w:val="00D74874"/>
    <w:rsid w:val="00D941E4"/>
    <w:rsid w:val="00D965C6"/>
    <w:rsid w:val="00DA04A4"/>
    <w:rsid w:val="00DD0D9F"/>
    <w:rsid w:val="00E27B8F"/>
    <w:rsid w:val="00E67F6C"/>
    <w:rsid w:val="00E76B3D"/>
    <w:rsid w:val="00E905AC"/>
    <w:rsid w:val="00EB026F"/>
    <w:rsid w:val="00EB1B6B"/>
    <w:rsid w:val="00EF25C3"/>
    <w:rsid w:val="00EF7041"/>
    <w:rsid w:val="00F02E55"/>
    <w:rsid w:val="00F05506"/>
    <w:rsid w:val="00F10A15"/>
    <w:rsid w:val="00F251DE"/>
    <w:rsid w:val="00F63616"/>
    <w:rsid w:val="00F67F2D"/>
    <w:rsid w:val="00F91FDE"/>
    <w:rsid w:val="00F92CD7"/>
    <w:rsid w:val="00F97821"/>
    <w:rsid w:val="00FB447C"/>
    <w:rsid w:val="00FD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59542-31F5-4A11-BC3B-1E656911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Наталья Борисовна</cp:lastModifiedBy>
  <cp:revision>19</cp:revision>
  <cp:lastPrinted>2017-09-25T06:25:00Z</cp:lastPrinted>
  <dcterms:created xsi:type="dcterms:W3CDTF">2017-02-02T10:55:00Z</dcterms:created>
  <dcterms:modified xsi:type="dcterms:W3CDTF">2017-10-13T09:05:00Z</dcterms:modified>
</cp:coreProperties>
</file>